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B2A2A" w14:textId="47839C3C" w:rsidR="00C0694D" w:rsidRPr="00E93FB0" w:rsidRDefault="00C0694D">
      <w:pPr>
        <w:rPr>
          <w:rFonts w:asciiTheme="majorHAnsi" w:hAnsiTheme="majorHAnsi"/>
        </w:rPr>
      </w:pPr>
    </w:p>
    <w:p w14:paraId="4BBD4DFF" w14:textId="4B0C1E9D" w:rsidR="00C0694D" w:rsidRPr="00E93FB0" w:rsidRDefault="00C0694D" w:rsidP="00C0694D">
      <w:pPr>
        <w:rPr>
          <w:rFonts w:asciiTheme="majorHAnsi" w:hAnsiTheme="majorHAnsi"/>
        </w:rPr>
      </w:pPr>
    </w:p>
    <w:p w14:paraId="38660714" w14:textId="5863DC19" w:rsidR="00C0694D" w:rsidRPr="00E93FB0" w:rsidRDefault="00C0694D" w:rsidP="00C0694D">
      <w:pPr>
        <w:rPr>
          <w:rFonts w:asciiTheme="majorHAnsi" w:hAnsiTheme="majorHAnsi"/>
        </w:rPr>
      </w:pPr>
    </w:p>
    <w:p w14:paraId="4596B47F" w14:textId="345D0902" w:rsidR="00C0694D" w:rsidRPr="00E93FB0" w:rsidRDefault="005F7700" w:rsidP="008E5F61">
      <w:pPr>
        <w:jc w:val="right"/>
        <w:rPr>
          <w:rFonts w:asciiTheme="majorHAnsi" w:hAnsiTheme="majorHAnsi"/>
          <w:sz w:val="28"/>
          <w:szCs w:val="28"/>
        </w:rPr>
      </w:pPr>
      <w:r w:rsidRPr="00E93FB0">
        <w:rPr>
          <w:rFonts w:asciiTheme="majorHAnsi" w:hAnsiTheme="majorHAnsi"/>
          <w:sz w:val="28"/>
          <w:szCs w:val="28"/>
        </w:rPr>
        <w:t xml:space="preserve">Kravskjema ved </w:t>
      </w:r>
      <w:r w:rsidR="002A0EC4">
        <w:rPr>
          <w:rFonts w:asciiTheme="majorHAnsi" w:hAnsiTheme="majorHAnsi"/>
          <w:sz w:val="28"/>
          <w:szCs w:val="28"/>
        </w:rPr>
        <w:t>§</w:t>
      </w:r>
      <w:r w:rsidR="0000237A" w:rsidRPr="00E93FB0">
        <w:rPr>
          <w:rFonts w:asciiTheme="majorHAnsi" w:hAnsiTheme="majorHAnsi"/>
          <w:sz w:val="28"/>
          <w:szCs w:val="28"/>
        </w:rPr>
        <w:t>16.2 forhandling</w:t>
      </w:r>
    </w:p>
    <w:p w14:paraId="4197357E" w14:textId="77777777" w:rsidR="0000237A" w:rsidRPr="00E93FB0" w:rsidRDefault="0000237A" w:rsidP="0000237A">
      <w:pPr>
        <w:jc w:val="right"/>
        <w:rPr>
          <w:rFonts w:asciiTheme="majorHAnsi" w:hAnsiTheme="majorHAnsi"/>
        </w:rPr>
      </w:pPr>
    </w:p>
    <w:p w14:paraId="60EBF5F1" w14:textId="77777777" w:rsidR="0000237A" w:rsidRPr="00E93FB0" w:rsidRDefault="0000237A" w:rsidP="00C0694D">
      <w:pPr>
        <w:rPr>
          <w:rFonts w:asciiTheme="majorHAnsi" w:hAnsiTheme="majorHAnsi"/>
          <w:b/>
        </w:rPr>
      </w:pPr>
      <w:r w:rsidRPr="00E93FB0">
        <w:rPr>
          <w:rFonts w:asciiTheme="majorHAnsi" w:hAnsiTheme="majorHAnsi"/>
          <w:b/>
        </w:rPr>
        <w:t>§16.2 Forhandling</w:t>
      </w:r>
    </w:p>
    <w:p w14:paraId="57471037" w14:textId="77777777" w:rsidR="0000237A" w:rsidRPr="00E93FB0" w:rsidRDefault="0000237A" w:rsidP="00C0694D">
      <w:pPr>
        <w:rPr>
          <w:rFonts w:asciiTheme="majorHAnsi" w:hAnsiTheme="majorHAnsi"/>
        </w:rPr>
      </w:pPr>
      <w:r w:rsidRPr="00E93FB0">
        <w:rPr>
          <w:rFonts w:asciiTheme="majorHAnsi" w:hAnsiTheme="majorHAnsi"/>
        </w:rPr>
        <w:t>De lokale organisasjoner kan uavhengig av det som er nevnt under</w:t>
      </w:r>
      <w:r w:rsidR="005F7700" w:rsidRPr="00E93FB0">
        <w:rPr>
          <w:rFonts w:asciiTheme="majorHAnsi" w:hAnsiTheme="majorHAnsi"/>
        </w:rPr>
        <w:t xml:space="preserve"> § 16</w:t>
      </w:r>
      <w:r w:rsidRPr="00E93FB0">
        <w:rPr>
          <w:rFonts w:asciiTheme="majorHAnsi" w:hAnsiTheme="majorHAnsi"/>
        </w:rPr>
        <w:t>.1 fremme krav overfor vedkommende virksomhet om endret plassering av enkelte stillinger og grupper av stillinger som omfattes av tariffavtalen.</w:t>
      </w:r>
    </w:p>
    <w:p w14:paraId="5C45FCDF" w14:textId="77777777" w:rsidR="00DA734B" w:rsidRPr="00E93FB0" w:rsidRDefault="00DA734B" w:rsidP="00C0694D">
      <w:pPr>
        <w:rPr>
          <w:rFonts w:asciiTheme="majorHAnsi" w:hAnsiTheme="majorHAnsi"/>
        </w:rPr>
      </w:pPr>
    </w:p>
    <w:p w14:paraId="0F08EC1C" w14:textId="77777777" w:rsidR="008E5F61" w:rsidRPr="00E93FB0" w:rsidRDefault="008E5F61" w:rsidP="008E5F61">
      <w:pPr>
        <w:rPr>
          <w:rFonts w:asciiTheme="majorHAnsi" w:hAnsiTheme="majorHAnsi"/>
          <w:b/>
        </w:rPr>
      </w:pPr>
      <w:r w:rsidRPr="00E93FB0">
        <w:rPr>
          <w:rFonts w:asciiTheme="majorHAnsi" w:hAnsiTheme="majorHAnsi"/>
          <w:b/>
        </w:rPr>
        <w:t>Akademikerforbundet i Oslo kommune krever med dette §16.2 forhandling på vegne av følgende medlem:</w:t>
      </w:r>
    </w:p>
    <w:p w14:paraId="7FD5D608" w14:textId="77777777" w:rsidR="0000237A" w:rsidRPr="00E93FB0" w:rsidRDefault="0000237A" w:rsidP="00C0694D">
      <w:pPr>
        <w:rPr>
          <w:rFonts w:asciiTheme="majorHAnsi" w:hAnsiTheme="majorHAnsi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408"/>
        <w:gridCol w:w="2143"/>
        <w:gridCol w:w="942"/>
        <w:gridCol w:w="398"/>
        <w:gridCol w:w="1009"/>
        <w:gridCol w:w="1244"/>
        <w:gridCol w:w="1928"/>
        <w:gridCol w:w="142"/>
      </w:tblGrid>
      <w:tr w:rsidR="0000237A" w:rsidRPr="00E93FB0" w14:paraId="70B71F4D" w14:textId="77777777" w:rsidTr="00E93FB0">
        <w:trPr>
          <w:gridAfter w:val="1"/>
          <w:wAfter w:w="142" w:type="dxa"/>
        </w:trPr>
        <w:tc>
          <w:tcPr>
            <w:tcW w:w="4891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14:paraId="4980DBAE" w14:textId="77777777" w:rsidR="0000237A" w:rsidRPr="00E93FB0" w:rsidRDefault="0000237A" w:rsidP="000D459F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  <w:r w:rsidRPr="00E93FB0">
              <w:rPr>
                <w:rFonts w:asciiTheme="majorHAnsi" w:hAnsiTheme="majorHAnsi"/>
                <w:spacing w:val="-2"/>
              </w:rPr>
              <w:t>Navn:</w:t>
            </w:r>
          </w:p>
          <w:p w14:paraId="6F7875E7" w14:textId="77777777" w:rsidR="000965D9" w:rsidRPr="00E93FB0" w:rsidRDefault="000965D9" w:rsidP="000D459F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</w:p>
        </w:tc>
        <w:tc>
          <w:tcPr>
            <w:tcW w:w="4181" w:type="dxa"/>
            <w:gridSpan w:val="3"/>
            <w:tcBorders>
              <w:left w:val="nil"/>
              <w:bottom w:val="dotted" w:sz="4" w:space="0" w:color="auto"/>
            </w:tcBorders>
            <w:shd w:val="clear" w:color="auto" w:fill="auto"/>
          </w:tcPr>
          <w:p w14:paraId="49EFD12C" w14:textId="77777777" w:rsidR="005E4971" w:rsidRPr="00B41ADE" w:rsidRDefault="005E4971" w:rsidP="005E4971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  <w:r w:rsidRPr="00B41ADE">
              <w:rPr>
                <w:rFonts w:asciiTheme="majorHAnsi" w:hAnsiTheme="majorHAnsi"/>
                <w:spacing w:val="-2"/>
              </w:rPr>
              <w:t>Fødsel</w:t>
            </w:r>
            <w:r>
              <w:rPr>
                <w:rFonts w:asciiTheme="majorHAnsi" w:hAnsiTheme="majorHAnsi"/>
                <w:spacing w:val="-2"/>
              </w:rPr>
              <w:t>sdato:</w:t>
            </w:r>
          </w:p>
          <w:p w14:paraId="4B28A10C" w14:textId="77777777" w:rsidR="0000237A" w:rsidRPr="00E93FB0" w:rsidRDefault="0000237A" w:rsidP="000D459F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00237A" w:rsidRPr="00E93FB0" w14:paraId="20C2A4EE" w14:textId="77777777" w:rsidTr="00E93FB0">
        <w:trPr>
          <w:gridAfter w:val="1"/>
          <w:wAfter w:w="142" w:type="dxa"/>
        </w:trPr>
        <w:tc>
          <w:tcPr>
            <w:tcW w:w="48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38B3ED" w14:textId="77777777" w:rsidR="0000237A" w:rsidRPr="00E93FB0" w:rsidRDefault="0000237A" w:rsidP="000D459F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  <w:r w:rsidRPr="00E93FB0">
              <w:rPr>
                <w:rFonts w:asciiTheme="majorHAnsi" w:hAnsiTheme="majorHAnsi"/>
                <w:spacing w:val="-2"/>
              </w:rPr>
              <w:t>E</w:t>
            </w:r>
            <w:r w:rsidR="000965D9" w:rsidRPr="00E93FB0">
              <w:rPr>
                <w:rFonts w:asciiTheme="majorHAnsi" w:hAnsiTheme="majorHAnsi"/>
                <w:spacing w:val="-2"/>
              </w:rPr>
              <w:t>-</w:t>
            </w:r>
            <w:r w:rsidRPr="00E93FB0">
              <w:rPr>
                <w:rFonts w:asciiTheme="majorHAnsi" w:hAnsiTheme="majorHAnsi"/>
                <w:spacing w:val="-2"/>
              </w:rPr>
              <w:t xml:space="preserve">post: </w:t>
            </w:r>
          </w:p>
          <w:p w14:paraId="665B54C0" w14:textId="77777777" w:rsidR="0000237A" w:rsidRPr="00E93FB0" w:rsidRDefault="0000237A" w:rsidP="000D459F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  <w:tc>
          <w:tcPr>
            <w:tcW w:w="41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CF38CB" w14:textId="77777777" w:rsidR="0000237A" w:rsidRPr="00E93FB0" w:rsidRDefault="0000237A" w:rsidP="000D459F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  <w:r w:rsidRPr="00E93FB0">
              <w:rPr>
                <w:rFonts w:asciiTheme="majorHAnsi" w:hAnsiTheme="majorHAnsi"/>
                <w:spacing w:val="-2"/>
              </w:rPr>
              <w:t>Mobil:</w:t>
            </w:r>
          </w:p>
        </w:tc>
      </w:tr>
      <w:tr w:rsidR="0000237A" w:rsidRPr="00E93FB0" w14:paraId="43F0C278" w14:textId="77777777" w:rsidTr="00E93FB0">
        <w:trPr>
          <w:gridAfter w:val="1"/>
          <w:wAfter w:w="142" w:type="dxa"/>
        </w:trPr>
        <w:tc>
          <w:tcPr>
            <w:tcW w:w="4891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63E087D" w14:textId="03C07613" w:rsidR="0000237A" w:rsidRPr="00E93FB0" w:rsidRDefault="0000237A" w:rsidP="005F7700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  <w:r w:rsidRPr="00E93FB0">
              <w:rPr>
                <w:rFonts w:asciiTheme="majorHAnsi" w:hAnsiTheme="majorHAnsi"/>
                <w:spacing w:val="-2"/>
              </w:rPr>
              <w:t>Arbeids</w:t>
            </w:r>
            <w:r w:rsidR="005E4971">
              <w:rPr>
                <w:rFonts w:asciiTheme="majorHAnsi" w:hAnsiTheme="majorHAnsi"/>
                <w:spacing w:val="-2"/>
              </w:rPr>
              <w:t>sted</w:t>
            </w:r>
            <w:r w:rsidR="005F7700" w:rsidRPr="00E93FB0">
              <w:rPr>
                <w:rFonts w:asciiTheme="majorHAnsi" w:hAnsiTheme="majorHAnsi"/>
                <w:spacing w:val="-2"/>
              </w:rPr>
              <w:t xml:space="preserve">: </w:t>
            </w:r>
          </w:p>
          <w:p w14:paraId="74D88EEE" w14:textId="77777777" w:rsidR="005F7700" w:rsidRPr="00E93FB0" w:rsidRDefault="005F7700" w:rsidP="005F7700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  <w:tc>
          <w:tcPr>
            <w:tcW w:w="4181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2F03367" w14:textId="77777777" w:rsidR="0000237A" w:rsidRPr="00E93FB0" w:rsidRDefault="00DA734B" w:rsidP="000D459F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  <w:r w:rsidRPr="00E93FB0">
              <w:rPr>
                <w:rFonts w:asciiTheme="majorHAnsi" w:hAnsiTheme="majorHAnsi"/>
                <w:spacing w:val="-2"/>
              </w:rPr>
              <w:t>Enhet:</w:t>
            </w:r>
          </w:p>
        </w:tc>
      </w:tr>
      <w:tr w:rsidR="005F7700" w:rsidRPr="00E93FB0" w14:paraId="2C213795" w14:textId="77777777" w:rsidTr="00E93FB0">
        <w:trPr>
          <w:gridAfter w:val="1"/>
          <w:wAfter w:w="142" w:type="dxa"/>
        </w:trPr>
        <w:tc>
          <w:tcPr>
            <w:tcW w:w="4891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06615D73" w14:textId="77777777" w:rsidR="005F7700" w:rsidRPr="00E93FB0" w:rsidRDefault="005F7700" w:rsidP="005F7700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  <w:tc>
          <w:tcPr>
            <w:tcW w:w="418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604AAECF" w14:textId="77777777" w:rsidR="005F7700" w:rsidRPr="00E93FB0" w:rsidRDefault="005F7700" w:rsidP="000D459F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E80836" w:rsidRPr="00EF1CD5" w14:paraId="24D6260A" w14:textId="77777777" w:rsidTr="00E93FB0">
        <w:tc>
          <w:tcPr>
            <w:tcW w:w="9214" w:type="dxa"/>
            <w:gridSpan w:val="8"/>
            <w:tcBorders>
              <w:bottom w:val="dotted" w:sz="4" w:space="0" w:color="auto"/>
            </w:tcBorders>
            <w:shd w:val="clear" w:color="auto" w:fill="D9D9D9"/>
          </w:tcPr>
          <w:p w14:paraId="08E06D84" w14:textId="77777777" w:rsidR="00E80836" w:rsidRPr="00EF1CD5" w:rsidRDefault="00E80836" w:rsidP="00957CAA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  <w:r w:rsidRPr="00EF1CD5">
              <w:rPr>
                <w:rFonts w:asciiTheme="majorHAnsi" w:hAnsiTheme="majorHAnsi"/>
                <w:b/>
                <w:spacing w:val="-2"/>
              </w:rPr>
              <w:t>Nåværende stilling</w:t>
            </w:r>
          </w:p>
        </w:tc>
      </w:tr>
      <w:tr w:rsidR="00CC272B" w:rsidRPr="00E93FB0" w14:paraId="7864A22D" w14:textId="77777777" w:rsidTr="00E76AA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8" w:type="dxa"/>
            <w:shd w:val="clear" w:color="auto" w:fill="auto"/>
          </w:tcPr>
          <w:p w14:paraId="1FB58BE9" w14:textId="77777777" w:rsidR="00CC272B" w:rsidRPr="00E93FB0" w:rsidRDefault="00CC272B" w:rsidP="00E76AA7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  <w:r w:rsidRPr="00E93FB0">
              <w:rPr>
                <w:rFonts w:asciiTheme="majorHAnsi" w:hAnsiTheme="majorHAnsi"/>
                <w:spacing w:val="-2"/>
              </w:rPr>
              <w:t xml:space="preserve">Stillingskode </w:t>
            </w:r>
          </w:p>
        </w:tc>
        <w:tc>
          <w:tcPr>
            <w:tcW w:w="2143" w:type="dxa"/>
            <w:shd w:val="clear" w:color="auto" w:fill="auto"/>
          </w:tcPr>
          <w:p w14:paraId="12C52EF5" w14:textId="77777777" w:rsidR="00CC272B" w:rsidRPr="00E93FB0" w:rsidRDefault="00CC272B" w:rsidP="00E76AA7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  <w:r w:rsidRPr="00E93FB0">
              <w:rPr>
                <w:rFonts w:asciiTheme="majorHAnsi" w:hAnsiTheme="majorHAnsi"/>
                <w:spacing w:val="-2"/>
              </w:rPr>
              <w:t>Tittel</w:t>
            </w:r>
          </w:p>
        </w:tc>
        <w:tc>
          <w:tcPr>
            <w:tcW w:w="942" w:type="dxa"/>
            <w:shd w:val="clear" w:color="auto" w:fill="auto"/>
          </w:tcPr>
          <w:p w14:paraId="31A72128" w14:textId="77777777" w:rsidR="00CC272B" w:rsidRPr="00E93FB0" w:rsidRDefault="00CC272B" w:rsidP="00E76AA7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  <w:r w:rsidRPr="00E93FB0">
              <w:rPr>
                <w:rFonts w:asciiTheme="majorHAnsi" w:hAnsiTheme="majorHAnsi"/>
                <w:spacing w:val="-2"/>
              </w:rPr>
              <w:t>St-%</w:t>
            </w:r>
          </w:p>
        </w:tc>
        <w:tc>
          <w:tcPr>
            <w:tcW w:w="1407" w:type="dxa"/>
            <w:gridSpan w:val="2"/>
            <w:shd w:val="clear" w:color="auto" w:fill="auto"/>
          </w:tcPr>
          <w:p w14:paraId="73AFBF30" w14:textId="77777777" w:rsidR="00CC272B" w:rsidRPr="00E93FB0" w:rsidRDefault="00CC272B" w:rsidP="00E76AA7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  <w:r w:rsidRPr="00E93FB0">
              <w:rPr>
                <w:rFonts w:asciiTheme="majorHAnsi" w:hAnsiTheme="majorHAnsi"/>
                <w:spacing w:val="-2"/>
              </w:rPr>
              <w:t>Lønnsramme</w:t>
            </w:r>
          </w:p>
        </w:tc>
        <w:tc>
          <w:tcPr>
            <w:tcW w:w="1244" w:type="dxa"/>
            <w:shd w:val="clear" w:color="auto" w:fill="auto"/>
          </w:tcPr>
          <w:p w14:paraId="38469577" w14:textId="77777777" w:rsidR="00CC272B" w:rsidRPr="00E93FB0" w:rsidRDefault="00CC272B" w:rsidP="00E76AA7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  <w:r w:rsidRPr="00E93FB0">
              <w:rPr>
                <w:rFonts w:asciiTheme="majorHAnsi" w:hAnsiTheme="majorHAnsi"/>
                <w:spacing w:val="-2"/>
              </w:rPr>
              <w:t>Lønnstrinn</w:t>
            </w:r>
          </w:p>
        </w:tc>
        <w:tc>
          <w:tcPr>
            <w:tcW w:w="2070" w:type="dxa"/>
            <w:gridSpan w:val="2"/>
          </w:tcPr>
          <w:p w14:paraId="06E0C7FB" w14:textId="77777777" w:rsidR="00CC272B" w:rsidRPr="00E93FB0" w:rsidRDefault="00CC272B" w:rsidP="00E76AA7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  <w:r w:rsidRPr="00E93FB0">
              <w:rPr>
                <w:rFonts w:asciiTheme="majorHAnsi" w:hAnsiTheme="majorHAnsi"/>
                <w:spacing w:val="-2"/>
              </w:rPr>
              <w:t>Lønnsansiennitet</w:t>
            </w:r>
          </w:p>
        </w:tc>
      </w:tr>
      <w:tr w:rsidR="00E80836" w:rsidRPr="00E93FB0" w14:paraId="200B9F50" w14:textId="77777777" w:rsidTr="00E93F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08" w:type="dxa"/>
            <w:shd w:val="clear" w:color="auto" w:fill="auto"/>
          </w:tcPr>
          <w:p w14:paraId="467E133E" w14:textId="119AB08F" w:rsidR="00E80836" w:rsidRPr="00E93FB0" w:rsidRDefault="00E80836" w:rsidP="00957CAA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  <w:tc>
          <w:tcPr>
            <w:tcW w:w="2143" w:type="dxa"/>
            <w:shd w:val="clear" w:color="auto" w:fill="auto"/>
          </w:tcPr>
          <w:p w14:paraId="54093166" w14:textId="08BB3987" w:rsidR="00E80836" w:rsidRPr="00E93FB0" w:rsidRDefault="00E80836" w:rsidP="00957CAA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  <w:tc>
          <w:tcPr>
            <w:tcW w:w="942" w:type="dxa"/>
            <w:shd w:val="clear" w:color="auto" w:fill="auto"/>
          </w:tcPr>
          <w:p w14:paraId="7533F1B9" w14:textId="35A7FDAA" w:rsidR="00E80836" w:rsidRPr="00E93FB0" w:rsidRDefault="00E80836" w:rsidP="00957CAA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14:paraId="64CD3553" w14:textId="20FD6F6A" w:rsidR="00E80836" w:rsidRPr="00E93FB0" w:rsidRDefault="00E80836" w:rsidP="00957CAA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  <w:tc>
          <w:tcPr>
            <w:tcW w:w="1244" w:type="dxa"/>
            <w:shd w:val="clear" w:color="auto" w:fill="auto"/>
          </w:tcPr>
          <w:p w14:paraId="2F839961" w14:textId="0DC38622" w:rsidR="00E80836" w:rsidRPr="00E93FB0" w:rsidRDefault="00E80836" w:rsidP="00957CAA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  <w:tc>
          <w:tcPr>
            <w:tcW w:w="2070" w:type="dxa"/>
            <w:gridSpan w:val="2"/>
          </w:tcPr>
          <w:p w14:paraId="669FEB1D" w14:textId="47AE88D1" w:rsidR="00E80836" w:rsidRPr="00E93FB0" w:rsidRDefault="00E80836" w:rsidP="00957CAA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</w:tbl>
    <w:p w14:paraId="522437B9" w14:textId="66C85EC4" w:rsidR="0000237A" w:rsidRPr="005E4971" w:rsidRDefault="005E4971" w:rsidP="005E4971">
      <w:pPr>
        <w:widowControl w:val="0"/>
        <w:tabs>
          <w:tab w:val="left" w:pos="-720"/>
          <w:tab w:val="center" w:pos="4536"/>
          <w:tab w:val="right" w:pos="9072"/>
        </w:tabs>
        <w:suppressAutoHyphens/>
        <w:rPr>
          <w:rFonts w:asciiTheme="majorHAnsi" w:hAnsiTheme="majorHAnsi"/>
          <w:spacing w:val="-2"/>
        </w:rPr>
      </w:pPr>
      <w:r w:rsidRPr="00B41ADE">
        <w:rPr>
          <w:rFonts w:asciiTheme="majorHAnsi" w:hAnsiTheme="majorHAnsi"/>
          <w:spacing w:val="-2"/>
        </w:rPr>
        <w:sym w:font="Wingdings" w:char="F06F"/>
      </w:r>
      <w:r w:rsidRPr="00B41ADE">
        <w:rPr>
          <w:rFonts w:asciiTheme="majorHAnsi" w:hAnsiTheme="majorHAnsi"/>
          <w:spacing w:val="-2"/>
        </w:rPr>
        <w:t xml:space="preserve"> Fast           </w:t>
      </w:r>
      <w:r w:rsidRPr="00B41ADE">
        <w:rPr>
          <w:rFonts w:asciiTheme="majorHAnsi" w:hAnsiTheme="majorHAnsi"/>
          <w:spacing w:val="-2"/>
        </w:rPr>
        <w:sym w:font="Wingdings" w:char="F06F"/>
      </w:r>
      <w:r w:rsidRPr="00B41ADE">
        <w:rPr>
          <w:rFonts w:asciiTheme="majorHAnsi" w:hAnsiTheme="majorHAnsi"/>
          <w:spacing w:val="-2"/>
        </w:rPr>
        <w:t xml:space="preserve"> Vikariat/beordret stilling</w:t>
      </w:r>
      <w:r w:rsidRPr="00B41ADE">
        <w:rPr>
          <w:rFonts w:asciiTheme="majorHAnsi" w:hAnsiTheme="majorHAnsi"/>
          <w:spacing w:val="-2"/>
        </w:rPr>
        <w:tab/>
        <w:t xml:space="preserve">         </w:t>
      </w:r>
      <w:r w:rsidRPr="00B41ADE">
        <w:rPr>
          <w:rFonts w:asciiTheme="majorHAnsi" w:hAnsiTheme="majorHAnsi"/>
          <w:spacing w:val="-2"/>
        </w:rPr>
        <w:sym w:font="Wingdings" w:char="F06F"/>
      </w:r>
      <w:r w:rsidRPr="00B41ADE">
        <w:rPr>
          <w:rFonts w:asciiTheme="majorHAnsi" w:hAnsiTheme="majorHAnsi"/>
          <w:spacing w:val="-2"/>
        </w:rPr>
        <w:t xml:space="preserve"> Engasjement/Prosjekt</w:t>
      </w:r>
    </w:p>
    <w:p w14:paraId="527AA007" w14:textId="77777777" w:rsidR="00DA734B" w:rsidRPr="00E93FB0" w:rsidRDefault="00DA734B" w:rsidP="00C0694D">
      <w:pPr>
        <w:rPr>
          <w:rFonts w:asciiTheme="majorHAnsi" w:hAnsiTheme="majorHAnsi"/>
        </w:rPr>
      </w:pPr>
    </w:p>
    <w:tbl>
      <w:tblPr>
        <w:tblW w:w="9176" w:type="dxa"/>
        <w:tblLook w:val="04A0" w:firstRow="1" w:lastRow="0" w:firstColumn="1" w:lastColumn="0" w:noHBand="0" w:noVBand="1"/>
      </w:tblPr>
      <w:tblGrid>
        <w:gridCol w:w="540"/>
        <w:gridCol w:w="1664"/>
        <w:gridCol w:w="2866"/>
        <w:gridCol w:w="2144"/>
        <w:gridCol w:w="1962"/>
      </w:tblGrid>
      <w:tr w:rsidR="00DA734B" w:rsidRPr="00EF1CD5" w14:paraId="2BE4360E" w14:textId="77777777" w:rsidTr="008E5F61">
        <w:trPr>
          <w:trHeight w:val="134"/>
        </w:trPr>
        <w:tc>
          <w:tcPr>
            <w:tcW w:w="9176" w:type="dxa"/>
            <w:gridSpan w:val="5"/>
            <w:tcBorders>
              <w:bottom w:val="thinThickSmallGap" w:sz="24" w:space="0" w:color="auto"/>
            </w:tcBorders>
            <w:shd w:val="clear" w:color="auto" w:fill="D9D9D9"/>
          </w:tcPr>
          <w:p w14:paraId="455A14FE" w14:textId="77777777" w:rsidR="00DA734B" w:rsidRPr="00EF1CD5" w:rsidRDefault="00DA734B" w:rsidP="00DA734B">
            <w:pPr>
              <w:rPr>
                <w:rFonts w:asciiTheme="majorHAnsi" w:hAnsiTheme="majorHAnsi"/>
                <w:b/>
              </w:rPr>
            </w:pPr>
            <w:r w:rsidRPr="00EF1CD5">
              <w:rPr>
                <w:rFonts w:asciiTheme="majorHAnsi" w:hAnsiTheme="majorHAnsi"/>
                <w:b/>
              </w:rPr>
              <w:t>Begrunnelse for lønnsendringen</w:t>
            </w:r>
            <w:r w:rsidR="005F7700" w:rsidRPr="00EF1CD5">
              <w:rPr>
                <w:rFonts w:asciiTheme="majorHAnsi" w:hAnsiTheme="majorHAnsi"/>
                <w:b/>
              </w:rPr>
              <w:t xml:space="preserve"> j</w:t>
            </w:r>
            <w:r w:rsidRPr="00EF1CD5">
              <w:rPr>
                <w:rFonts w:asciiTheme="majorHAnsi" w:hAnsiTheme="majorHAnsi"/>
                <w:b/>
              </w:rPr>
              <w:t xml:space="preserve">fr. </w:t>
            </w:r>
            <w:r w:rsidR="005F7700" w:rsidRPr="00EF1CD5">
              <w:rPr>
                <w:rFonts w:asciiTheme="majorHAnsi" w:hAnsiTheme="majorHAnsi"/>
                <w:b/>
              </w:rPr>
              <w:t>k</w:t>
            </w:r>
            <w:r w:rsidRPr="00EF1CD5">
              <w:rPr>
                <w:rFonts w:asciiTheme="majorHAnsi" w:hAnsiTheme="majorHAnsi"/>
                <w:b/>
              </w:rPr>
              <w:t>riteriene for bruk av lønnsrammesystemet</w:t>
            </w:r>
          </w:p>
        </w:tc>
      </w:tr>
      <w:tr w:rsidR="00DA734B" w:rsidRPr="00E93FB0" w14:paraId="2ECC0FD4" w14:textId="77777777" w:rsidTr="008E5F61">
        <w:trPr>
          <w:trHeight w:val="252"/>
        </w:trPr>
        <w:tc>
          <w:tcPr>
            <w:tcW w:w="540" w:type="dxa"/>
            <w:tcBorders>
              <w:top w:val="thinThickSmallGap" w:sz="24" w:space="0" w:color="auto"/>
            </w:tcBorders>
            <w:shd w:val="clear" w:color="auto" w:fill="auto"/>
          </w:tcPr>
          <w:p w14:paraId="6CFA927F" w14:textId="77777777" w:rsidR="005F7700" w:rsidRPr="00E93FB0" w:rsidRDefault="005F7700" w:rsidP="00DA734B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lang w:eastAsia="nb-NO"/>
              </w:rPr>
            </w:pPr>
          </w:p>
          <w:p w14:paraId="63D3030D" w14:textId="77777777" w:rsidR="00DA734B" w:rsidRPr="00E93FB0" w:rsidRDefault="00DA734B" w:rsidP="00DA734B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lang w:eastAsia="nb-NO"/>
              </w:rPr>
            </w:pPr>
            <w:r w:rsidRPr="00E93FB0">
              <w:rPr>
                <w:rFonts w:asciiTheme="majorHAnsi" w:hAnsiTheme="majorHAnsi" w:cs="Times New Roman"/>
                <w:spacing w:val="-2"/>
                <w:lang w:eastAsia="nb-NO"/>
              </w:rPr>
              <w:sym w:font="Wingdings" w:char="F072"/>
            </w:r>
          </w:p>
        </w:tc>
        <w:tc>
          <w:tcPr>
            <w:tcW w:w="8636" w:type="dxa"/>
            <w:gridSpan w:val="4"/>
            <w:tcBorders>
              <w:top w:val="thinThickSmallGap" w:sz="24" w:space="0" w:color="auto"/>
            </w:tcBorders>
            <w:shd w:val="clear" w:color="auto" w:fill="auto"/>
          </w:tcPr>
          <w:p w14:paraId="3128FFBC" w14:textId="77777777" w:rsidR="005F7700" w:rsidRPr="00E93FB0" w:rsidRDefault="005F7700" w:rsidP="005F7700">
            <w:pPr>
              <w:pStyle w:val="Listeavsnitt"/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ind w:left="360"/>
              <w:rPr>
                <w:rFonts w:asciiTheme="majorHAnsi" w:hAnsiTheme="majorHAnsi" w:cs="Times New Roman"/>
                <w:spacing w:val="-2"/>
                <w:sz w:val="18"/>
                <w:szCs w:val="18"/>
                <w:lang w:eastAsia="nb-NO"/>
              </w:rPr>
            </w:pPr>
          </w:p>
          <w:p w14:paraId="0CE7AC5C" w14:textId="77777777" w:rsidR="00DA734B" w:rsidRPr="00E93FB0" w:rsidRDefault="00DA734B" w:rsidP="00DA734B">
            <w:pPr>
              <w:pStyle w:val="Listeavsnitt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sz w:val="18"/>
                <w:szCs w:val="18"/>
                <w:lang w:eastAsia="nb-NO"/>
              </w:rPr>
            </w:pPr>
            <w:r w:rsidRPr="00E93FB0">
              <w:rPr>
                <w:rFonts w:asciiTheme="majorHAnsi" w:hAnsiTheme="majorHAnsi" w:cs="Times New Roman"/>
                <w:spacing w:val="-2"/>
                <w:sz w:val="18"/>
                <w:szCs w:val="18"/>
                <w:lang w:eastAsia="nb-NO"/>
              </w:rPr>
              <w:t>Når stillingenes arbeids- og ansvarsområde er blitt vesentlig endret</w:t>
            </w:r>
          </w:p>
        </w:tc>
      </w:tr>
      <w:tr w:rsidR="00DA734B" w:rsidRPr="00E93FB0" w14:paraId="7966A623" w14:textId="77777777" w:rsidTr="008E5F61">
        <w:trPr>
          <w:trHeight w:val="134"/>
        </w:trPr>
        <w:tc>
          <w:tcPr>
            <w:tcW w:w="540" w:type="dxa"/>
            <w:shd w:val="clear" w:color="auto" w:fill="auto"/>
          </w:tcPr>
          <w:p w14:paraId="6587F9A7" w14:textId="77777777" w:rsidR="00DA734B" w:rsidRPr="00E93FB0" w:rsidRDefault="00DA734B" w:rsidP="00DA734B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lang w:eastAsia="nb-NO"/>
              </w:rPr>
            </w:pPr>
            <w:r w:rsidRPr="00E93FB0">
              <w:rPr>
                <w:rFonts w:asciiTheme="majorHAnsi" w:hAnsiTheme="majorHAnsi" w:cs="Times New Roman"/>
                <w:spacing w:val="-2"/>
                <w:lang w:eastAsia="nb-NO"/>
              </w:rPr>
              <w:sym w:font="Wingdings" w:char="F072"/>
            </w:r>
          </w:p>
        </w:tc>
        <w:tc>
          <w:tcPr>
            <w:tcW w:w="8636" w:type="dxa"/>
            <w:gridSpan w:val="4"/>
            <w:shd w:val="clear" w:color="auto" w:fill="auto"/>
          </w:tcPr>
          <w:p w14:paraId="2C815A01" w14:textId="77777777" w:rsidR="00DA734B" w:rsidRPr="00E93FB0" w:rsidRDefault="00DA734B" w:rsidP="00DA734B">
            <w:pPr>
              <w:pStyle w:val="Listeavsnitt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sz w:val="18"/>
                <w:szCs w:val="18"/>
                <w:lang w:eastAsia="nb-NO"/>
              </w:rPr>
            </w:pPr>
            <w:r w:rsidRPr="00E93FB0">
              <w:rPr>
                <w:rFonts w:asciiTheme="majorHAnsi" w:hAnsiTheme="majorHAnsi" w:cs="Times New Roman"/>
                <w:spacing w:val="-2"/>
                <w:sz w:val="18"/>
                <w:szCs w:val="18"/>
                <w:lang w:eastAsia="nb-NO"/>
              </w:rPr>
              <w:t>Når kommunen har særlige vansker med å rekruttere og beholde kvalifiserte arbeidskraft</w:t>
            </w:r>
          </w:p>
        </w:tc>
      </w:tr>
      <w:tr w:rsidR="00DA734B" w:rsidRPr="00E93FB0" w14:paraId="2E47C5EB" w14:textId="77777777" w:rsidTr="008E5F61">
        <w:trPr>
          <w:trHeight w:val="126"/>
        </w:trPr>
        <w:tc>
          <w:tcPr>
            <w:tcW w:w="540" w:type="dxa"/>
            <w:shd w:val="clear" w:color="auto" w:fill="auto"/>
          </w:tcPr>
          <w:p w14:paraId="72007B62" w14:textId="77777777" w:rsidR="00DA734B" w:rsidRPr="00E93FB0" w:rsidRDefault="00DA734B" w:rsidP="00DA734B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lang w:eastAsia="nb-NO"/>
              </w:rPr>
            </w:pPr>
            <w:r w:rsidRPr="00E93FB0">
              <w:rPr>
                <w:rFonts w:asciiTheme="majorHAnsi" w:hAnsiTheme="majorHAnsi" w:cs="Times New Roman"/>
                <w:spacing w:val="-2"/>
                <w:lang w:eastAsia="nb-NO"/>
              </w:rPr>
              <w:sym w:font="Wingdings" w:char="F072"/>
            </w:r>
          </w:p>
        </w:tc>
        <w:tc>
          <w:tcPr>
            <w:tcW w:w="8636" w:type="dxa"/>
            <w:gridSpan w:val="4"/>
            <w:shd w:val="clear" w:color="auto" w:fill="auto"/>
          </w:tcPr>
          <w:p w14:paraId="178A4362" w14:textId="77777777" w:rsidR="00DA734B" w:rsidRPr="00E93FB0" w:rsidRDefault="00DA734B" w:rsidP="00DA734B">
            <w:pPr>
              <w:pStyle w:val="Listeavsnitt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sz w:val="18"/>
                <w:szCs w:val="18"/>
                <w:lang w:eastAsia="nb-NO"/>
              </w:rPr>
            </w:pPr>
            <w:r w:rsidRPr="00E93FB0">
              <w:rPr>
                <w:rFonts w:asciiTheme="majorHAnsi" w:hAnsiTheme="majorHAnsi" w:cs="Times New Roman"/>
                <w:spacing w:val="-2"/>
                <w:sz w:val="18"/>
                <w:szCs w:val="18"/>
                <w:lang w:eastAsia="nb-NO"/>
              </w:rPr>
              <w:t>Når kompetansekravene til en stilling er blitt endret</w:t>
            </w:r>
          </w:p>
        </w:tc>
      </w:tr>
      <w:tr w:rsidR="00DA734B" w:rsidRPr="00E93FB0" w14:paraId="1E88FE08" w14:textId="77777777" w:rsidTr="008E5F61">
        <w:trPr>
          <w:trHeight w:val="260"/>
        </w:trPr>
        <w:tc>
          <w:tcPr>
            <w:tcW w:w="540" w:type="dxa"/>
            <w:shd w:val="clear" w:color="auto" w:fill="auto"/>
          </w:tcPr>
          <w:p w14:paraId="12808E82" w14:textId="77777777" w:rsidR="00DA734B" w:rsidRPr="00E93FB0" w:rsidRDefault="00DA734B" w:rsidP="00DA734B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lang w:eastAsia="nb-NO"/>
              </w:rPr>
            </w:pPr>
            <w:r w:rsidRPr="00E93FB0">
              <w:rPr>
                <w:rFonts w:asciiTheme="majorHAnsi" w:hAnsiTheme="majorHAnsi" w:cs="Times New Roman"/>
                <w:spacing w:val="-2"/>
                <w:lang w:eastAsia="nb-NO"/>
              </w:rPr>
              <w:sym w:font="Wingdings" w:char="F072"/>
            </w:r>
          </w:p>
        </w:tc>
        <w:tc>
          <w:tcPr>
            <w:tcW w:w="8636" w:type="dxa"/>
            <w:gridSpan w:val="4"/>
            <w:shd w:val="clear" w:color="auto" w:fill="auto"/>
          </w:tcPr>
          <w:p w14:paraId="68E7C54D" w14:textId="77777777" w:rsidR="00DA734B" w:rsidRPr="00E93FB0" w:rsidRDefault="00DA734B" w:rsidP="00DA734B">
            <w:pPr>
              <w:pStyle w:val="Listeavsnitt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sz w:val="18"/>
                <w:szCs w:val="18"/>
                <w:lang w:eastAsia="nb-NO"/>
              </w:rPr>
            </w:pPr>
            <w:r w:rsidRPr="00E93FB0">
              <w:rPr>
                <w:rFonts w:asciiTheme="majorHAnsi" w:hAnsiTheme="majorHAnsi" w:cs="Times New Roman"/>
                <w:spacing w:val="-2"/>
                <w:sz w:val="18"/>
                <w:szCs w:val="18"/>
                <w:lang w:eastAsia="nb-NO"/>
              </w:rPr>
              <w:t>Når det gjennomføres organisasjonsmessige endringer som</w:t>
            </w:r>
            <w:r w:rsidR="005F7700" w:rsidRPr="00E93FB0">
              <w:rPr>
                <w:rFonts w:asciiTheme="majorHAnsi" w:hAnsiTheme="majorHAnsi" w:cs="Times New Roman"/>
                <w:spacing w:val="-2"/>
                <w:sz w:val="18"/>
                <w:szCs w:val="18"/>
                <w:lang w:eastAsia="nb-NO"/>
              </w:rPr>
              <w:t xml:space="preserve"> følge av omstillingsprosesser </w:t>
            </w:r>
            <w:r w:rsidRPr="00E93FB0">
              <w:rPr>
                <w:rFonts w:asciiTheme="majorHAnsi" w:hAnsiTheme="majorHAnsi" w:cs="Times New Roman"/>
                <w:spacing w:val="-2"/>
                <w:sz w:val="18"/>
                <w:szCs w:val="18"/>
                <w:lang w:eastAsia="nb-NO"/>
              </w:rPr>
              <w:t>i kommunen</w:t>
            </w:r>
          </w:p>
        </w:tc>
      </w:tr>
      <w:tr w:rsidR="00DA734B" w:rsidRPr="00E93FB0" w14:paraId="0B370C9B" w14:textId="77777777" w:rsidTr="008E5F61">
        <w:trPr>
          <w:trHeight w:val="126"/>
        </w:trPr>
        <w:tc>
          <w:tcPr>
            <w:tcW w:w="540" w:type="dxa"/>
            <w:shd w:val="clear" w:color="auto" w:fill="auto"/>
          </w:tcPr>
          <w:p w14:paraId="08863155" w14:textId="77777777" w:rsidR="00DA734B" w:rsidRPr="00E93FB0" w:rsidRDefault="00DA734B" w:rsidP="00DA734B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lang w:eastAsia="nb-NO"/>
              </w:rPr>
            </w:pPr>
            <w:r w:rsidRPr="00E93FB0">
              <w:rPr>
                <w:rFonts w:asciiTheme="majorHAnsi" w:hAnsiTheme="majorHAnsi" w:cs="Times New Roman"/>
                <w:spacing w:val="-2"/>
                <w:lang w:eastAsia="nb-NO"/>
              </w:rPr>
              <w:sym w:font="Wingdings" w:char="F072"/>
            </w:r>
          </w:p>
        </w:tc>
        <w:tc>
          <w:tcPr>
            <w:tcW w:w="8636" w:type="dxa"/>
            <w:gridSpan w:val="4"/>
            <w:shd w:val="clear" w:color="auto" w:fill="auto"/>
          </w:tcPr>
          <w:p w14:paraId="1F1F34BD" w14:textId="77777777" w:rsidR="00DA734B" w:rsidRPr="00E93FB0" w:rsidRDefault="00DA734B" w:rsidP="00DA734B">
            <w:pPr>
              <w:pStyle w:val="Listeavsnitt"/>
              <w:widowControl w:val="0"/>
              <w:numPr>
                <w:ilvl w:val="0"/>
                <w:numId w:val="1"/>
              </w:numPr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sz w:val="18"/>
                <w:szCs w:val="18"/>
                <w:lang w:eastAsia="nb-NO"/>
              </w:rPr>
            </w:pPr>
            <w:r w:rsidRPr="00E93FB0">
              <w:rPr>
                <w:rFonts w:asciiTheme="majorHAnsi" w:hAnsiTheme="majorHAnsi" w:cs="Times New Roman"/>
                <w:spacing w:val="-2"/>
                <w:sz w:val="18"/>
                <w:szCs w:val="18"/>
                <w:lang w:eastAsia="nb-NO"/>
              </w:rPr>
              <w:t xml:space="preserve">Ved kompetanseutvikling hos arbeidstaker som er relevant for </w:t>
            </w:r>
            <w:r w:rsidR="005F7700" w:rsidRPr="00E93FB0">
              <w:rPr>
                <w:rFonts w:asciiTheme="majorHAnsi" w:hAnsiTheme="majorHAnsi" w:cs="Times New Roman"/>
                <w:spacing w:val="-2"/>
                <w:sz w:val="18"/>
                <w:szCs w:val="18"/>
                <w:lang w:eastAsia="nb-NO"/>
              </w:rPr>
              <w:t>vedkommende</w:t>
            </w:r>
            <w:r w:rsidRPr="00E93FB0">
              <w:rPr>
                <w:rFonts w:asciiTheme="majorHAnsi" w:hAnsiTheme="majorHAnsi" w:cs="Times New Roman"/>
                <w:spacing w:val="-2"/>
                <w:sz w:val="18"/>
                <w:szCs w:val="18"/>
                <w:lang w:eastAsia="nb-NO"/>
              </w:rPr>
              <w:t xml:space="preserve"> arbeidsområde</w:t>
            </w:r>
          </w:p>
        </w:tc>
      </w:tr>
      <w:tr w:rsidR="00DA734B" w:rsidRPr="00E93FB0" w14:paraId="0124438F" w14:textId="77777777" w:rsidTr="00A1605D">
        <w:trPr>
          <w:trHeight w:val="126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9EB56E5" w14:textId="77777777" w:rsidR="00DA734B" w:rsidRPr="00E93FB0" w:rsidRDefault="00DA734B" w:rsidP="00DA734B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lang w:eastAsia="nb-NO"/>
              </w:rPr>
            </w:pPr>
          </w:p>
        </w:tc>
        <w:tc>
          <w:tcPr>
            <w:tcW w:w="86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717F0F" w14:textId="77777777" w:rsidR="00DA734B" w:rsidRPr="00E93FB0" w:rsidRDefault="00DA734B" w:rsidP="00DA734B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lang w:eastAsia="nb-NO"/>
              </w:rPr>
            </w:pPr>
          </w:p>
        </w:tc>
      </w:tr>
      <w:tr w:rsidR="00CC272B" w:rsidRPr="00E93FB0" w14:paraId="422EAF93" w14:textId="77777777" w:rsidTr="00A1605D">
        <w:trPr>
          <w:trHeight w:val="260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024F" w14:textId="77777777" w:rsidR="00CC272B" w:rsidRPr="00E93FB0" w:rsidRDefault="00CC272B" w:rsidP="00E76AA7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lang w:eastAsia="nb-NO"/>
              </w:rPr>
            </w:pPr>
            <w:r w:rsidRPr="00E93FB0">
              <w:rPr>
                <w:rFonts w:asciiTheme="majorHAnsi" w:hAnsiTheme="majorHAnsi" w:cs="Times New Roman"/>
                <w:spacing w:val="-2"/>
                <w:lang w:eastAsia="nb-NO"/>
              </w:rPr>
              <w:t>Evt. ny stillingskode: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B46CC" w14:textId="77777777" w:rsidR="00CC272B" w:rsidRPr="00E93FB0" w:rsidRDefault="00CC272B" w:rsidP="00E76AA7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lang w:eastAsia="nb-NO"/>
              </w:rPr>
            </w:pPr>
            <w:r>
              <w:rPr>
                <w:rFonts w:asciiTheme="majorHAnsi" w:hAnsiTheme="majorHAnsi" w:cs="Times New Roman"/>
                <w:spacing w:val="-2"/>
                <w:lang w:eastAsia="nb-NO"/>
              </w:rPr>
              <w:t>Tittel</w:t>
            </w:r>
            <w:r w:rsidRPr="00E93FB0">
              <w:rPr>
                <w:rFonts w:asciiTheme="majorHAnsi" w:hAnsiTheme="majorHAnsi" w:cs="Times New Roman"/>
                <w:spacing w:val="-2"/>
                <w:lang w:eastAsia="nb-NO"/>
              </w:rPr>
              <w:t>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DF7E" w14:textId="77777777" w:rsidR="00CC272B" w:rsidRPr="00E93FB0" w:rsidRDefault="00CC272B" w:rsidP="00E76AA7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lang w:eastAsia="nb-NO"/>
              </w:rPr>
            </w:pPr>
            <w:r w:rsidRPr="00E93FB0">
              <w:rPr>
                <w:rFonts w:asciiTheme="majorHAnsi" w:hAnsiTheme="majorHAnsi" w:cs="Times New Roman"/>
                <w:spacing w:val="-2"/>
                <w:lang w:eastAsia="nb-NO"/>
              </w:rPr>
              <w:t>Lønnsramme: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C760" w14:textId="77777777" w:rsidR="00CC272B" w:rsidRPr="00E93FB0" w:rsidRDefault="00CC272B" w:rsidP="00E76AA7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lang w:eastAsia="nb-NO"/>
              </w:rPr>
            </w:pPr>
            <w:r w:rsidRPr="00E93FB0">
              <w:rPr>
                <w:rFonts w:asciiTheme="majorHAnsi" w:hAnsiTheme="majorHAnsi" w:cs="Times New Roman"/>
                <w:spacing w:val="-2"/>
                <w:lang w:eastAsia="nb-NO"/>
              </w:rPr>
              <w:t>Lønnstrinn:</w:t>
            </w:r>
          </w:p>
        </w:tc>
      </w:tr>
      <w:tr w:rsidR="00DA734B" w:rsidRPr="00E93FB0" w14:paraId="1F43C97B" w14:textId="77777777" w:rsidTr="00A1605D">
        <w:trPr>
          <w:trHeight w:val="260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08802" w14:textId="24D79C9C" w:rsidR="00DA734B" w:rsidRPr="00E93FB0" w:rsidRDefault="00DA734B" w:rsidP="00DA734B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lang w:eastAsia="nb-NO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A82E" w14:textId="33CEEFF0" w:rsidR="00DA734B" w:rsidRPr="00E93FB0" w:rsidRDefault="00DA734B" w:rsidP="00DA734B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lang w:eastAsia="nb-NO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4B41E" w14:textId="256F2443" w:rsidR="00DA734B" w:rsidRPr="00E93FB0" w:rsidRDefault="00DA734B" w:rsidP="00DA734B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lang w:eastAsia="nb-NO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C0B6" w14:textId="1412846E" w:rsidR="00DA734B" w:rsidRPr="00E93FB0" w:rsidRDefault="00DA734B" w:rsidP="00DA734B">
            <w:pPr>
              <w:widowControl w:val="0"/>
              <w:tabs>
                <w:tab w:val="left" w:pos="-720"/>
                <w:tab w:val="center" w:pos="4536"/>
                <w:tab w:val="right" w:pos="9072"/>
              </w:tabs>
              <w:suppressAutoHyphens/>
              <w:rPr>
                <w:rFonts w:asciiTheme="majorHAnsi" w:hAnsiTheme="majorHAnsi" w:cs="Times New Roman"/>
                <w:spacing w:val="-2"/>
                <w:lang w:eastAsia="nb-NO"/>
              </w:rPr>
            </w:pPr>
          </w:p>
        </w:tc>
      </w:tr>
    </w:tbl>
    <w:p w14:paraId="5C8A9802" w14:textId="77777777" w:rsidR="00DA734B" w:rsidRPr="00E93FB0" w:rsidRDefault="00DA734B" w:rsidP="00C0694D">
      <w:pPr>
        <w:rPr>
          <w:rFonts w:asciiTheme="majorHAnsi" w:hAnsiTheme="majorHAnsi"/>
        </w:rPr>
      </w:pPr>
    </w:p>
    <w:p w14:paraId="20CDBCFE" w14:textId="77777777" w:rsidR="008E5F61" w:rsidRPr="00E93FB0" w:rsidRDefault="008E5F61" w:rsidP="00C0694D">
      <w:pPr>
        <w:rPr>
          <w:rFonts w:asciiTheme="majorHAnsi" w:hAnsiTheme="majorHAnsi"/>
        </w:rPr>
      </w:pPr>
    </w:p>
    <w:p w14:paraId="0FD82196" w14:textId="77777777" w:rsidR="008E5F61" w:rsidRPr="00E93FB0" w:rsidRDefault="008E5F61" w:rsidP="00C0694D">
      <w:pPr>
        <w:rPr>
          <w:rFonts w:asciiTheme="majorHAnsi" w:hAnsiTheme="majorHAnsi"/>
        </w:rPr>
      </w:pPr>
    </w:p>
    <w:p w14:paraId="7DE61AAE" w14:textId="77777777" w:rsidR="008E5F61" w:rsidRPr="00E93FB0" w:rsidRDefault="008E5F61" w:rsidP="00C0694D">
      <w:pPr>
        <w:rPr>
          <w:rFonts w:asciiTheme="majorHAnsi" w:hAnsiTheme="majorHAnsi"/>
        </w:rPr>
      </w:pPr>
    </w:p>
    <w:p w14:paraId="7F9A8423" w14:textId="77777777" w:rsidR="008E5F61" w:rsidRPr="00E93FB0" w:rsidRDefault="008E5F61" w:rsidP="00C0694D">
      <w:pPr>
        <w:rPr>
          <w:rFonts w:asciiTheme="majorHAnsi" w:hAnsiTheme="majorHAnsi"/>
        </w:rPr>
      </w:pPr>
    </w:p>
    <w:tbl>
      <w:tblPr>
        <w:tblStyle w:val="Tabellrutenett"/>
        <w:tblW w:w="9034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5"/>
        <w:gridCol w:w="4087"/>
        <w:gridCol w:w="2892"/>
      </w:tblGrid>
      <w:tr w:rsidR="009E090E" w:rsidRPr="00E93FB0" w14:paraId="6271BD5C" w14:textId="77777777" w:rsidTr="009307F5">
        <w:tc>
          <w:tcPr>
            <w:tcW w:w="2055" w:type="dxa"/>
          </w:tcPr>
          <w:p w14:paraId="4BF67AB6" w14:textId="77777777" w:rsidR="009E090E" w:rsidRPr="00E93FB0" w:rsidRDefault="009E090E" w:rsidP="00C0694D">
            <w:pPr>
              <w:rPr>
                <w:rFonts w:asciiTheme="majorHAnsi" w:hAnsiTheme="majorHAnsi"/>
              </w:rPr>
            </w:pPr>
            <w:proofErr w:type="spellStart"/>
            <w:r w:rsidRPr="00E93FB0">
              <w:rPr>
                <w:rFonts w:asciiTheme="majorHAnsi" w:hAnsiTheme="majorHAnsi"/>
              </w:rPr>
              <w:t>Kravskjema</w:t>
            </w:r>
            <w:proofErr w:type="spellEnd"/>
            <w:r w:rsidRPr="00E93FB0">
              <w:rPr>
                <w:rFonts w:asciiTheme="majorHAnsi" w:hAnsiTheme="majorHAnsi"/>
              </w:rPr>
              <w:t xml:space="preserve"> </w:t>
            </w:r>
            <w:proofErr w:type="spellStart"/>
            <w:r w:rsidRPr="00E93FB0">
              <w:rPr>
                <w:rFonts w:asciiTheme="majorHAnsi" w:hAnsiTheme="majorHAnsi"/>
              </w:rPr>
              <w:t>sendt</w:t>
            </w:r>
            <w:proofErr w:type="spellEnd"/>
            <w:r w:rsidRPr="00E93FB0">
              <w:rPr>
                <w:rFonts w:asciiTheme="majorHAnsi" w:hAnsiTheme="majorHAnsi"/>
              </w:rPr>
              <w:t>:</w:t>
            </w:r>
          </w:p>
        </w:tc>
        <w:tc>
          <w:tcPr>
            <w:tcW w:w="4087" w:type="dxa"/>
            <w:tcBorders>
              <w:bottom w:val="dotted" w:sz="4" w:space="0" w:color="auto"/>
            </w:tcBorders>
          </w:tcPr>
          <w:p w14:paraId="49CE6DC3" w14:textId="3B074DF2" w:rsidR="009E090E" w:rsidRPr="00E93FB0" w:rsidRDefault="009E090E" w:rsidP="00C0694D">
            <w:pPr>
              <w:rPr>
                <w:rFonts w:asciiTheme="majorHAnsi" w:hAnsiTheme="majorHAnsi"/>
              </w:rPr>
            </w:pPr>
            <w:proofErr w:type="spellStart"/>
            <w:r w:rsidRPr="00E93FB0">
              <w:rPr>
                <w:rFonts w:asciiTheme="majorHAnsi" w:hAnsiTheme="majorHAnsi"/>
              </w:rPr>
              <w:t>Sted</w:t>
            </w:r>
            <w:proofErr w:type="spellEnd"/>
            <w:r w:rsidR="008E5F61" w:rsidRPr="00E93FB0">
              <w:rPr>
                <w:rFonts w:asciiTheme="majorHAnsi" w:hAnsiTheme="majorHAnsi"/>
              </w:rPr>
              <w:t>:</w:t>
            </w:r>
          </w:p>
        </w:tc>
        <w:tc>
          <w:tcPr>
            <w:tcW w:w="2892" w:type="dxa"/>
            <w:tcBorders>
              <w:bottom w:val="dotted" w:sz="4" w:space="0" w:color="auto"/>
            </w:tcBorders>
          </w:tcPr>
          <w:p w14:paraId="0F559CEC" w14:textId="224616D5" w:rsidR="009E090E" w:rsidRPr="00E93FB0" w:rsidRDefault="009E090E" w:rsidP="00C0694D">
            <w:pPr>
              <w:rPr>
                <w:rFonts w:asciiTheme="majorHAnsi" w:hAnsiTheme="majorHAnsi"/>
              </w:rPr>
            </w:pPr>
            <w:proofErr w:type="spellStart"/>
            <w:r w:rsidRPr="00E93FB0">
              <w:rPr>
                <w:rFonts w:asciiTheme="majorHAnsi" w:hAnsiTheme="majorHAnsi"/>
              </w:rPr>
              <w:t>Dato</w:t>
            </w:r>
            <w:proofErr w:type="spellEnd"/>
            <w:r w:rsidR="008E5F61" w:rsidRPr="00E93FB0">
              <w:rPr>
                <w:rFonts w:asciiTheme="majorHAnsi" w:hAnsiTheme="majorHAnsi"/>
              </w:rPr>
              <w:t>:</w:t>
            </w:r>
          </w:p>
        </w:tc>
      </w:tr>
    </w:tbl>
    <w:p w14:paraId="39ACF387" w14:textId="77777777" w:rsidR="008E5F61" w:rsidRPr="00E93FB0" w:rsidRDefault="008E5F61" w:rsidP="00C0694D">
      <w:pPr>
        <w:rPr>
          <w:rFonts w:asciiTheme="majorHAnsi" w:hAnsiTheme="majorHAnsi"/>
        </w:rPr>
      </w:pPr>
    </w:p>
    <w:tbl>
      <w:tblPr>
        <w:tblStyle w:val="Tabellrutenett"/>
        <w:tblW w:w="9034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28"/>
      </w:tblGrid>
      <w:tr w:rsidR="009E090E" w:rsidRPr="00EF1CD5" w14:paraId="2052BE10" w14:textId="77777777" w:rsidTr="009307F5">
        <w:tc>
          <w:tcPr>
            <w:tcW w:w="9034" w:type="dxa"/>
            <w:gridSpan w:val="2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2FA9CE0E" w14:textId="451C1C3A" w:rsidR="009E090E" w:rsidRPr="00EF1CD5" w:rsidRDefault="004162AC" w:rsidP="00C0694D">
            <w:pPr>
              <w:rPr>
                <w:rFonts w:asciiTheme="majorHAnsi" w:hAnsiTheme="majorHAnsi"/>
                <w:b/>
              </w:rPr>
            </w:pPr>
            <w:proofErr w:type="spellStart"/>
            <w:r w:rsidRPr="00EF1CD5">
              <w:rPr>
                <w:rFonts w:asciiTheme="majorHAnsi" w:hAnsiTheme="majorHAnsi"/>
                <w:b/>
              </w:rPr>
              <w:t>Akademikerforbundets</w:t>
            </w:r>
            <w:proofErr w:type="spellEnd"/>
            <w:r w:rsidRPr="00EF1CD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BA1D8E" w:rsidRPr="00EF1CD5">
              <w:rPr>
                <w:rFonts w:asciiTheme="majorHAnsi" w:hAnsiTheme="majorHAnsi"/>
                <w:b/>
              </w:rPr>
              <w:t>forhandler</w:t>
            </w:r>
            <w:proofErr w:type="spellEnd"/>
            <w:r w:rsidR="00976B57" w:rsidRPr="00EF1CD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976B57" w:rsidRPr="00EF1CD5">
              <w:rPr>
                <w:rFonts w:asciiTheme="majorHAnsi" w:hAnsiTheme="majorHAnsi"/>
                <w:b/>
              </w:rPr>
              <w:t>i</w:t>
            </w:r>
            <w:proofErr w:type="spellEnd"/>
            <w:r w:rsidR="00976B57" w:rsidRPr="00EF1CD5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976B57" w:rsidRPr="00EF1CD5">
              <w:rPr>
                <w:rFonts w:asciiTheme="majorHAnsi" w:hAnsiTheme="majorHAnsi"/>
                <w:b/>
              </w:rPr>
              <w:t>saken</w:t>
            </w:r>
            <w:proofErr w:type="spellEnd"/>
            <w:r w:rsidR="00643A7E">
              <w:rPr>
                <w:rFonts w:asciiTheme="majorHAnsi" w:hAnsiTheme="majorHAnsi"/>
                <w:b/>
              </w:rPr>
              <w:t>:</w:t>
            </w:r>
          </w:p>
        </w:tc>
      </w:tr>
      <w:tr w:rsidR="009E090E" w:rsidRPr="00E93FB0" w14:paraId="5DC7B6AE" w14:textId="77777777" w:rsidTr="009307F5">
        <w:tc>
          <w:tcPr>
            <w:tcW w:w="4606" w:type="dxa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14:paraId="21523086" w14:textId="77777777" w:rsidR="009E090E" w:rsidRPr="00E93FB0" w:rsidRDefault="009E090E" w:rsidP="00C0694D">
            <w:pPr>
              <w:rPr>
                <w:rFonts w:asciiTheme="majorHAnsi" w:hAnsiTheme="majorHAnsi"/>
              </w:rPr>
            </w:pPr>
          </w:p>
          <w:p w14:paraId="691C4DCF" w14:textId="77777777" w:rsidR="009E090E" w:rsidRPr="00E93FB0" w:rsidRDefault="009E090E" w:rsidP="00C0694D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14:paraId="7DE1E2D3" w14:textId="77777777" w:rsidR="009E090E" w:rsidRPr="00E93FB0" w:rsidRDefault="009E090E" w:rsidP="00C0694D">
            <w:pPr>
              <w:rPr>
                <w:rFonts w:asciiTheme="majorHAnsi" w:hAnsiTheme="majorHAnsi"/>
              </w:rPr>
            </w:pPr>
          </w:p>
        </w:tc>
      </w:tr>
    </w:tbl>
    <w:p w14:paraId="2E045E7F" w14:textId="77777777" w:rsidR="00547658" w:rsidRDefault="00547658" w:rsidP="00C0694D">
      <w:pPr>
        <w:rPr>
          <w:rFonts w:asciiTheme="majorHAnsi" w:hAnsiTheme="majorHAnsi"/>
        </w:rPr>
      </w:pPr>
    </w:p>
    <w:p w14:paraId="2C5A4681" w14:textId="77777777" w:rsidR="00547658" w:rsidRDefault="00547658" w:rsidP="00C0694D">
      <w:pPr>
        <w:rPr>
          <w:rFonts w:asciiTheme="majorHAnsi" w:hAnsiTheme="majorHAnsi"/>
        </w:rPr>
      </w:pPr>
    </w:p>
    <w:p w14:paraId="1E4F9450" w14:textId="77777777" w:rsidR="00547658" w:rsidRDefault="00547658" w:rsidP="00C0694D">
      <w:pPr>
        <w:rPr>
          <w:rFonts w:asciiTheme="majorHAnsi" w:hAnsiTheme="majorHAnsi"/>
        </w:rPr>
      </w:pPr>
    </w:p>
    <w:p w14:paraId="51B81F21" w14:textId="5C055C03" w:rsidR="009E090E" w:rsidRDefault="00547658" w:rsidP="00C0694D">
      <w:pPr>
        <w:rPr>
          <w:rFonts w:asciiTheme="majorHAnsi" w:hAnsiTheme="majorHAnsi"/>
        </w:rPr>
      </w:pPr>
      <w:r>
        <w:rPr>
          <w:rFonts w:asciiTheme="majorHAnsi" w:hAnsiTheme="majorHAnsi"/>
        </w:rPr>
        <w:t>Vi ser frem mot en hyggelig og konstruktiv forhandling.</w:t>
      </w:r>
    </w:p>
    <w:p w14:paraId="426B5C49" w14:textId="77777777" w:rsidR="007A50EA" w:rsidRDefault="007A50EA" w:rsidP="007A50EA">
      <w:pPr>
        <w:rPr>
          <w:rFonts w:asciiTheme="majorHAnsi" w:hAnsiTheme="majorHAnsi"/>
        </w:rPr>
      </w:pPr>
      <w:r>
        <w:rPr>
          <w:rFonts w:asciiTheme="majorHAnsi" w:hAnsiTheme="majorHAnsi"/>
        </w:rPr>
        <w:t>Dersom det ønskes å imøtekomme vårt krav ved å gjennomføre et administrativt vedtak etter §15-1, vil krav om forhandling etter §16-2 falle bort.</w:t>
      </w:r>
      <w:bookmarkStart w:id="0" w:name="_GoBack"/>
      <w:bookmarkEnd w:id="0"/>
    </w:p>
    <w:p w14:paraId="3D6A31C6" w14:textId="77777777" w:rsidR="00547658" w:rsidRDefault="00547658" w:rsidP="00C0694D">
      <w:pPr>
        <w:rPr>
          <w:rFonts w:asciiTheme="majorHAnsi" w:hAnsiTheme="majorHAnsi"/>
        </w:rPr>
      </w:pPr>
    </w:p>
    <w:p w14:paraId="6DF9858B" w14:textId="77777777" w:rsidR="00547658" w:rsidRDefault="00547658" w:rsidP="00C0694D">
      <w:pPr>
        <w:rPr>
          <w:rFonts w:asciiTheme="majorHAnsi" w:hAnsiTheme="majorHAnsi"/>
        </w:rPr>
      </w:pPr>
    </w:p>
    <w:p w14:paraId="71D2DE34" w14:textId="3E592519" w:rsidR="00547658" w:rsidRDefault="00547658" w:rsidP="00C0694D">
      <w:pPr>
        <w:rPr>
          <w:rFonts w:asciiTheme="majorHAnsi" w:hAnsiTheme="majorHAnsi"/>
        </w:rPr>
      </w:pPr>
      <w:r>
        <w:rPr>
          <w:rFonts w:asciiTheme="majorHAnsi" w:hAnsiTheme="majorHAnsi"/>
        </w:rPr>
        <w:t>Med vennlig hilsen</w:t>
      </w:r>
    </w:p>
    <w:p w14:paraId="349E49D5" w14:textId="1E215A27" w:rsidR="00547658" w:rsidRPr="00EF1CD5" w:rsidRDefault="00547658" w:rsidP="00C0694D">
      <w:pPr>
        <w:rPr>
          <w:rFonts w:asciiTheme="majorHAnsi" w:hAnsiTheme="majorHAnsi"/>
          <w:b/>
        </w:rPr>
      </w:pPr>
      <w:r w:rsidRPr="00EF1CD5">
        <w:rPr>
          <w:rFonts w:asciiTheme="majorHAnsi" w:hAnsiTheme="majorHAnsi"/>
          <w:b/>
        </w:rPr>
        <w:t>Poul-Herman D. Bülow</w:t>
      </w:r>
    </w:p>
    <w:p w14:paraId="4720D47B" w14:textId="77777777" w:rsidR="00547658" w:rsidRDefault="00547658" w:rsidP="00C069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Hovedtillitsvalgt </w:t>
      </w:r>
    </w:p>
    <w:p w14:paraId="68A1B172" w14:textId="51845031" w:rsidR="00547658" w:rsidRPr="00E93FB0" w:rsidRDefault="00547658" w:rsidP="00C0694D">
      <w:pPr>
        <w:rPr>
          <w:rFonts w:asciiTheme="majorHAnsi" w:hAnsiTheme="majorHAnsi"/>
        </w:rPr>
      </w:pPr>
      <w:r>
        <w:rPr>
          <w:rFonts w:asciiTheme="majorHAnsi" w:hAnsiTheme="majorHAnsi"/>
        </w:rPr>
        <w:t>Akademikerforbundet Oslo kommune</w:t>
      </w:r>
    </w:p>
    <w:sectPr w:rsidR="00547658" w:rsidRPr="00E93FB0" w:rsidSect="009E090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17A7B" w14:textId="77777777" w:rsidR="0063402A" w:rsidRDefault="0063402A" w:rsidP="00C0694D">
      <w:r>
        <w:separator/>
      </w:r>
    </w:p>
  </w:endnote>
  <w:endnote w:type="continuationSeparator" w:id="0">
    <w:p w14:paraId="3BC9699C" w14:textId="77777777" w:rsidR="0063402A" w:rsidRDefault="0063402A" w:rsidP="00C0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327AA" w14:textId="77777777" w:rsidR="009E090E" w:rsidRPr="009E090E" w:rsidRDefault="009E090E" w:rsidP="009E090E">
    <w:pPr>
      <w:rPr>
        <w:rFonts w:ascii="Times New Roman" w:hAnsi="Times New Roman" w:cs="Times New Roman"/>
        <w:sz w:val="14"/>
        <w:szCs w:val="14"/>
        <w:lang w:eastAsia="nb-NO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513"/>
      <w:gridCol w:w="2818"/>
      <w:gridCol w:w="2741"/>
    </w:tblGrid>
    <w:tr w:rsidR="00EE4993" w:rsidRPr="009E090E" w14:paraId="7A12617F" w14:textId="77777777" w:rsidTr="004162AC">
      <w:tc>
        <w:tcPr>
          <w:tcW w:w="3571" w:type="dxa"/>
          <w:shd w:val="clear" w:color="auto" w:fill="auto"/>
        </w:tcPr>
        <w:p w14:paraId="083B4BAB" w14:textId="77777777" w:rsidR="00EE4993" w:rsidRDefault="004162AC" w:rsidP="009E090E">
          <w:pPr>
            <w:rPr>
              <w:rFonts w:ascii="Times New Roman" w:eastAsia="Calibri" w:hAnsi="Times New Roman" w:cs="Times New Roman"/>
              <w:sz w:val="14"/>
              <w:szCs w:val="14"/>
              <w:lang w:eastAsia="nb-NO"/>
            </w:rPr>
          </w:pPr>
          <w:r w:rsidRPr="009E090E">
            <w:rPr>
              <w:rFonts w:ascii="Times New Roman" w:eastAsia="Calibri" w:hAnsi="Times New Roman" w:cs="Times New Roman"/>
              <w:b/>
              <w:sz w:val="14"/>
              <w:szCs w:val="14"/>
              <w:lang w:eastAsia="nb-NO"/>
            </w:rPr>
            <w:t>Hovedtillitsvalgt Oslo kommune</w:t>
          </w:r>
          <w:r w:rsidRPr="009E090E">
            <w:rPr>
              <w:rFonts w:ascii="Times New Roman" w:eastAsia="Calibri" w:hAnsi="Times New Roman" w:cs="Times New Roman"/>
              <w:sz w:val="14"/>
              <w:szCs w:val="14"/>
              <w:lang w:eastAsia="nb-NO"/>
            </w:rPr>
            <w:t xml:space="preserve">: </w:t>
          </w:r>
        </w:p>
        <w:p w14:paraId="2F459B72" w14:textId="65D29717" w:rsidR="004162AC" w:rsidRPr="008E5F61" w:rsidRDefault="00EE4993" w:rsidP="009E090E">
          <w:pPr>
            <w:rPr>
              <w:rFonts w:ascii="Times New Roman" w:eastAsia="Calibri" w:hAnsi="Times New Roman" w:cs="Times New Roman"/>
              <w:sz w:val="14"/>
              <w:szCs w:val="14"/>
              <w:lang w:eastAsia="nb-NO"/>
            </w:rPr>
          </w:pPr>
          <w:r w:rsidRPr="008E5F61">
            <w:rPr>
              <w:rFonts w:ascii="Times New Roman" w:eastAsia="Calibri" w:hAnsi="Times New Roman" w:cs="Times New Roman"/>
              <w:sz w:val="14"/>
              <w:szCs w:val="14"/>
              <w:lang w:eastAsia="nb-NO"/>
            </w:rPr>
            <w:t>Poul-Herman D. Bülow</w:t>
          </w:r>
        </w:p>
        <w:p w14:paraId="1C693377" w14:textId="6A35A4B9" w:rsidR="004162AC" w:rsidRPr="00EE4993" w:rsidRDefault="004162AC" w:rsidP="009E090E">
          <w:pPr>
            <w:rPr>
              <w:rFonts w:ascii="Times New Roman" w:eastAsia="Calibri" w:hAnsi="Times New Roman" w:cs="Times New Roman"/>
              <w:sz w:val="14"/>
              <w:szCs w:val="14"/>
              <w:lang w:val="en-US" w:eastAsia="nb-NO"/>
            </w:rPr>
          </w:pPr>
          <w:r w:rsidRPr="00EE4993">
            <w:rPr>
              <w:rFonts w:ascii="Times New Roman" w:eastAsia="Calibri" w:hAnsi="Times New Roman" w:cs="Times New Roman"/>
              <w:sz w:val="14"/>
              <w:szCs w:val="14"/>
              <w:lang w:val="en-US" w:eastAsia="nb-NO"/>
            </w:rPr>
            <w:t xml:space="preserve">E-post: </w:t>
          </w:r>
          <w:hyperlink r:id="rId1" w:history="1">
            <w:r w:rsidR="001F013A" w:rsidRPr="00571AC1">
              <w:rPr>
                <w:rStyle w:val="Hyperkobling"/>
                <w:rFonts w:ascii="Times New Roman" w:eastAsia="Calibri" w:hAnsi="Times New Roman" w:cs="Times New Roman"/>
                <w:sz w:val="14"/>
                <w:szCs w:val="14"/>
                <w:lang w:val="en-US" w:eastAsia="nb-NO"/>
              </w:rPr>
              <w:t>htvoslo@akademikerforbundet.no</w:t>
            </w:r>
          </w:hyperlink>
        </w:p>
        <w:p w14:paraId="0AE827E9" w14:textId="0B9A08DF" w:rsidR="004162AC" w:rsidRPr="004162AC" w:rsidRDefault="00EE4993" w:rsidP="009E090E">
          <w:pPr>
            <w:rPr>
              <w:rFonts w:ascii="Times New Roman" w:eastAsia="Calibri" w:hAnsi="Times New Roman" w:cs="Times New Roman"/>
              <w:sz w:val="14"/>
              <w:szCs w:val="14"/>
              <w:lang w:eastAsia="nb-NO"/>
            </w:rPr>
          </w:pPr>
          <w:r>
            <w:rPr>
              <w:rFonts w:ascii="Times New Roman" w:eastAsia="Calibri" w:hAnsi="Times New Roman" w:cs="Times New Roman"/>
              <w:sz w:val="14"/>
              <w:szCs w:val="14"/>
              <w:lang w:eastAsia="nb-NO"/>
            </w:rPr>
            <w:t>Mobil: 957 77 737</w:t>
          </w:r>
        </w:p>
        <w:p w14:paraId="074FDAA8" w14:textId="77777777" w:rsidR="004162AC" w:rsidRPr="004162AC" w:rsidRDefault="004162AC" w:rsidP="009E090E">
          <w:pPr>
            <w:rPr>
              <w:rFonts w:ascii="Times New Roman" w:eastAsia="Calibri" w:hAnsi="Times New Roman" w:cs="Times New Roman"/>
              <w:sz w:val="14"/>
              <w:szCs w:val="14"/>
              <w:lang w:eastAsia="nb-NO"/>
            </w:rPr>
          </w:pPr>
        </w:p>
      </w:tc>
      <w:tc>
        <w:tcPr>
          <w:tcW w:w="2927" w:type="dxa"/>
          <w:shd w:val="clear" w:color="auto" w:fill="auto"/>
        </w:tcPr>
        <w:p w14:paraId="5CC7D680" w14:textId="77777777" w:rsidR="004162AC" w:rsidRPr="009E090E" w:rsidRDefault="004162AC" w:rsidP="009E090E">
          <w:pPr>
            <w:rPr>
              <w:rFonts w:ascii="Times New Roman" w:eastAsia="Calibri" w:hAnsi="Times New Roman" w:cs="Times New Roman"/>
              <w:sz w:val="14"/>
              <w:szCs w:val="14"/>
              <w:lang w:eastAsia="nb-NO"/>
            </w:rPr>
          </w:pPr>
        </w:p>
        <w:p w14:paraId="797CD28D" w14:textId="77777777" w:rsidR="004162AC" w:rsidRPr="009E090E" w:rsidRDefault="004162AC" w:rsidP="009E090E">
          <w:pPr>
            <w:jc w:val="center"/>
            <w:rPr>
              <w:rFonts w:ascii="Times New Roman" w:eastAsia="Calibri" w:hAnsi="Times New Roman" w:cs="Times New Roman"/>
              <w:sz w:val="14"/>
              <w:szCs w:val="14"/>
              <w:lang w:eastAsia="nb-NO"/>
            </w:rPr>
          </w:pPr>
        </w:p>
      </w:tc>
      <w:tc>
        <w:tcPr>
          <w:tcW w:w="2790" w:type="dxa"/>
        </w:tcPr>
        <w:p w14:paraId="48D999FA" w14:textId="77777777" w:rsidR="008E5F61" w:rsidRPr="009E090E" w:rsidRDefault="008E5F61" w:rsidP="008E5F61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4"/>
              <w:szCs w:val="14"/>
              <w:lang w:eastAsia="nb-NO"/>
            </w:rPr>
          </w:pPr>
          <w:r w:rsidRPr="00E149B9">
            <w:rPr>
              <w:rFonts w:ascii="Times New Roman" w:hAnsi="Times New Roman" w:cs="Times New Roman"/>
              <w:b/>
              <w:bCs/>
              <w:color w:val="333333"/>
              <w:sz w:val="14"/>
              <w:szCs w:val="14"/>
              <w:lang w:eastAsia="nb-NO"/>
            </w:rPr>
            <w:t>Akademikerforbundet</w:t>
          </w:r>
          <w:r w:rsidRPr="009E090E">
            <w:rPr>
              <w:rFonts w:ascii="Times New Roman" w:hAnsi="Times New Roman" w:cs="Times New Roman"/>
              <w:color w:val="333333"/>
              <w:sz w:val="14"/>
              <w:szCs w:val="14"/>
              <w:lang w:eastAsia="nb-NO"/>
            </w:rPr>
            <w:br/>
            <w:t>Tollbugata 35, 0157 Oslo</w:t>
          </w:r>
          <w:r w:rsidRPr="009E090E">
            <w:rPr>
              <w:rFonts w:ascii="Times New Roman" w:hAnsi="Times New Roman" w:cs="Times New Roman"/>
              <w:color w:val="333333"/>
              <w:sz w:val="14"/>
              <w:szCs w:val="14"/>
              <w:lang w:eastAsia="nb-NO"/>
            </w:rPr>
            <w:br/>
            <w:t>Tlf.: +47 21 02 33 64</w:t>
          </w:r>
        </w:p>
        <w:p w14:paraId="57E00438" w14:textId="10633449" w:rsidR="004162AC" w:rsidRDefault="004162AC" w:rsidP="009E090E">
          <w:pPr>
            <w:rPr>
              <w:rFonts w:ascii="Times New Roman" w:eastAsia="Calibri" w:hAnsi="Times New Roman" w:cs="Times New Roman"/>
              <w:b/>
              <w:sz w:val="14"/>
              <w:szCs w:val="14"/>
              <w:lang w:eastAsia="nb-NO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  <w:lang w:eastAsia="nb-NO"/>
            </w:rPr>
            <w:t>:</w:t>
          </w:r>
        </w:p>
        <w:p w14:paraId="480EC7C3" w14:textId="77777777" w:rsidR="004162AC" w:rsidRPr="009E090E" w:rsidRDefault="004162AC" w:rsidP="009E090E">
          <w:pPr>
            <w:rPr>
              <w:rFonts w:ascii="Times New Roman" w:eastAsia="Calibri" w:hAnsi="Times New Roman" w:cs="Times New Roman"/>
              <w:b/>
              <w:sz w:val="14"/>
              <w:szCs w:val="14"/>
              <w:lang w:eastAsia="nb-NO"/>
            </w:rPr>
          </w:pPr>
        </w:p>
      </w:tc>
    </w:tr>
  </w:tbl>
  <w:p w14:paraId="2E33474A" w14:textId="77777777" w:rsidR="009E090E" w:rsidRDefault="009E090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B4504" w14:textId="77777777" w:rsidR="0063402A" w:rsidRDefault="0063402A" w:rsidP="00C0694D">
      <w:r>
        <w:separator/>
      </w:r>
    </w:p>
  </w:footnote>
  <w:footnote w:type="continuationSeparator" w:id="0">
    <w:p w14:paraId="3D15F375" w14:textId="77777777" w:rsidR="0063402A" w:rsidRDefault="0063402A" w:rsidP="00C06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9E38F" w14:textId="7FC4136D" w:rsidR="00C0694D" w:rsidRDefault="00B70611" w:rsidP="008E5F61">
    <w:pPr>
      <w:pStyle w:val="Topptekst"/>
      <w:jc w:val="right"/>
    </w:pPr>
    <w:r w:rsidRPr="00E93FB0">
      <w:rPr>
        <w:rFonts w:asciiTheme="majorHAnsi" w:hAnsiTheme="majorHAnsi" w:cs="Times New Roman"/>
        <w:noProof/>
        <w:color w:val="F79646" w:themeColor="accent6"/>
        <w:lang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2A49FD" wp14:editId="37E642B3">
              <wp:simplePos x="0" y="0"/>
              <wp:positionH relativeFrom="margin">
                <wp:posOffset>-76200</wp:posOffset>
              </wp:positionH>
              <wp:positionV relativeFrom="paragraph">
                <wp:posOffset>618490</wp:posOffset>
              </wp:positionV>
              <wp:extent cx="5780015" cy="133350"/>
              <wp:effectExtent l="0" t="0" r="0" b="0"/>
              <wp:wrapNone/>
              <wp:docPr id="8" name="Rektange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80015" cy="133350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EBAB481" id="Rektangel 8" o:spid="_x0000_s1026" style="position:absolute;margin-left:-6pt;margin-top:48.7pt;width:455.1pt;height:10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" fillcolor="#f60" stroked="f" strokeweight="2pt">
              <w10:wrap anchorx="margin"/>
            </v:rect>
          </w:pict>
        </mc:Fallback>
      </mc:AlternateContent>
    </w:r>
    <w:r w:rsidR="008E5F61">
      <w:rPr>
        <w:noProof/>
        <w:lang w:eastAsia="nb-NO"/>
      </w:rPr>
      <w:drawing>
        <wp:inline distT="0" distB="0" distL="0" distR="0" wp14:anchorId="6B226B83" wp14:editId="22837B2D">
          <wp:extent cx="1554423" cy="631190"/>
          <wp:effectExtent l="0" t="0" r="8255" b="0"/>
          <wp:docPr id="3" name="Bilde 3" descr="C:\Users\phdb\Desktop\oslo_kommune\aka_logo_oslo-komm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db\Desktop\oslo_kommune\aka_logo_oslo-komm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11" cy="642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694D" w:rsidRPr="00C0694D">
      <w:rPr>
        <w:rFonts w:ascii="Times New Roman" w:hAnsi="Times New Roman" w:cs="Times New Roman"/>
        <w:noProof/>
        <w:sz w:val="24"/>
        <w:szCs w:val="24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0BDCB4" wp14:editId="44FE8576">
              <wp:simplePos x="0" y="0"/>
              <wp:positionH relativeFrom="column">
                <wp:posOffset>283053</wp:posOffset>
              </wp:positionH>
              <wp:positionV relativeFrom="paragraph">
                <wp:posOffset>682934</wp:posOffset>
              </wp:positionV>
              <wp:extent cx="1661020" cy="276557"/>
              <wp:effectExtent l="0" t="0" r="0" b="0"/>
              <wp:wrapNone/>
              <wp:docPr id="5" name="Tekstbok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020" cy="27655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91BA5A5" w14:textId="596F00E7" w:rsidR="00C0694D" w:rsidRPr="00F74DD7" w:rsidRDefault="00C0694D" w:rsidP="00C0694D">
                          <w:pP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BDCB4" id="_x0000_t202" coordsize="21600,21600" o:spt="202" path="m,l,21600r21600,l21600,xe">
              <v:stroke joinstyle="miter"/>
              <v:path gradientshapeok="t" o:connecttype="rect"/>
            </v:shapetype>
            <v:shape id="Tekstboks 5" o:spid="_x0000_s1026" type="#_x0000_t202" style="position:absolute;left:0;text-align:left;margin-left:22.3pt;margin-top:53.75pt;width:130.8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" filled="f" stroked="f" strokeweight=".5pt">
              <v:textbox>
                <w:txbxContent>
                  <w:p w14:paraId="791BA5A5" w14:textId="596F00E7" w:rsidR="00C0694D" w:rsidRPr="00F74DD7" w:rsidRDefault="00C0694D" w:rsidP="00C0694D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B31DB"/>
    <w:multiLevelType w:val="hybridMultilevel"/>
    <w:tmpl w:val="A76A0A6E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4D"/>
    <w:rsid w:val="0000237A"/>
    <w:rsid w:val="0005159B"/>
    <w:rsid w:val="000965D9"/>
    <w:rsid w:val="000D19A6"/>
    <w:rsid w:val="001745E1"/>
    <w:rsid w:val="001759B8"/>
    <w:rsid w:val="001F013A"/>
    <w:rsid w:val="002A0EC4"/>
    <w:rsid w:val="00333D82"/>
    <w:rsid w:val="00344242"/>
    <w:rsid w:val="00401397"/>
    <w:rsid w:val="004162AC"/>
    <w:rsid w:val="00547658"/>
    <w:rsid w:val="005B5C47"/>
    <w:rsid w:val="005E4971"/>
    <w:rsid w:val="005F7700"/>
    <w:rsid w:val="006028B7"/>
    <w:rsid w:val="0063402A"/>
    <w:rsid w:val="00643A7E"/>
    <w:rsid w:val="007049B2"/>
    <w:rsid w:val="00767746"/>
    <w:rsid w:val="007A50EA"/>
    <w:rsid w:val="00817466"/>
    <w:rsid w:val="00894592"/>
    <w:rsid w:val="008A3E21"/>
    <w:rsid w:val="008B5B9D"/>
    <w:rsid w:val="008E5F61"/>
    <w:rsid w:val="009307F5"/>
    <w:rsid w:val="00951C2A"/>
    <w:rsid w:val="00976B57"/>
    <w:rsid w:val="009E043E"/>
    <w:rsid w:val="009E090E"/>
    <w:rsid w:val="00A13533"/>
    <w:rsid w:val="00A1605D"/>
    <w:rsid w:val="00A91898"/>
    <w:rsid w:val="00AF3383"/>
    <w:rsid w:val="00B70611"/>
    <w:rsid w:val="00BA1D8E"/>
    <w:rsid w:val="00C0694D"/>
    <w:rsid w:val="00C91DBD"/>
    <w:rsid w:val="00CC272B"/>
    <w:rsid w:val="00CE467F"/>
    <w:rsid w:val="00D7044B"/>
    <w:rsid w:val="00DA734B"/>
    <w:rsid w:val="00E149B9"/>
    <w:rsid w:val="00E80836"/>
    <w:rsid w:val="00E93FB0"/>
    <w:rsid w:val="00EE4993"/>
    <w:rsid w:val="00EF1CD5"/>
    <w:rsid w:val="00F22EC3"/>
    <w:rsid w:val="00F71EB8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5DBFC"/>
  <w15:docId w15:val="{A4C363D8-72BE-4EE4-AD4D-FCEDD3F4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4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069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0694D"/>
  </w:style>
  <w:style w:type="paragraph" w:styleId="Bunntekst">
    <w:name w:val="footer"/>
    <w:basedOn w:val="Normal"/>
    <w:link w:val="BunntekstTegn"/>
    <w:uiPriority w:val="99"/>
    <w:unhideWhenUsed/>
    <w:rsid w:val="00C069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0694D"/>
  </w:style>
  <w:style w:type="paragraph" w:styleId="Bobletekst">
    <w:name w:val="Balloon Text"/>
    <w:basedOn w:val="Normal"/>
    <w:link w:val="BobletekstTegn"/>
    <w:uiPriority w:val="99"/>
    <w:semiHidden/>
    <w:unhideWhenUsed/>
    <w:rsid w:val="00C0694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694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C06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C0694D"/>
    <w:rPr>
      <w:color w:val="0563C1"/>
      <w:u w:val="single"/>
    </w:rPr>
  </w:style>
  <w:style w:type="paragraph" w:styleId="Listeavsnitt">
    <w:name w:val="List Paragraph"/>
    <w:basedOn w:val="Normal"/>
    <w:uiPriority w:val="34"/>
    <w:qFormat/>
    <w:rsid w:val="00DA7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tvoslo@akademikerforbun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3AE7F-1A29-4404-9F99-E3F482E7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Poul-Herman Deniz Bulow</cp:lastModifiedBy>
  <cp:revision>17</cp:revision>
  <cp:lastPrinted>2015-05-29T11:19:00Z</cp:lastPrinted>
  <dcterms:created xsi:type="dcterms:W3CDTF">2015-12-26T12:14:00Z</dcterms:created>
  <dcterms:modified xsi:type="dcterms:W3CDTF">2017-05-29T11:19:00Z</dcterms:modified>
</cp:coreProperties>
</file>